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E34E3" w14:textId="77777777" w:rsidR="00441ECC" w:rsidRPr="00695F77" w:rsidRDefault="00441ECC" w:rsidP="00441ECC">
      <w:pPr>
        <w:spacing w:after="0"/>
        <w:jc w:val="center"/>
        <w:rPr>
          <w:rFonts w:ascii="Times New Roman" w:hAnsi="Times New Roman" w:cs="Times New Roman"/>
          <w:sz w:val="28"/>
          <w:szCs w:val="28"/>
        </w:rPr>
      </w:pPr>
      <w:r w:rsidRPr="00695F77">
        <w:rPr>
          <w:rFonts w:ascii="Times New Roman" w:hAnsi="Times New Roman" w:cs="Times New Roman"/>
          <w:sz w:val="28"/>
          <w:szCs w:val="28"/>
        </w:rPr>
        <w:t>Seminary Hill Association, Inc.</w:t>
      </w:r>
    </w:p>
    <w:p w14:paraId="626F975E" w14:textId="77777777" w:rsidR="00441ECC" w:rsidRPr="00695F77" w:rsidRDefault="00441ECC" w:rsidP="00441ECC">
      <w:pPr>
        <w:spacing w:after="0"/>
        <w:jc w:val="center"/>
        <w:rPr>
          <w:rFonts w:ascii="Times New Roman" w:hAnsi="Times New Roman" w:cs="Times New Roman"/>
          <w:sz w:val="28"/>
          <w:szCs w:val="28"/>
        </w:rPr>
      </w:pPr>
      <w:r w:rsidRPr="00695F77">
        <w:rPr>
          <w:rFonts w:ascii="Times New Roman" w:hAnsi="Times New Roman" w:cs="Times New Roman"/>
          <w:sz w:val="28"/>
          <w:szCs w:val="28"/>
        </w:rPr>
        <w:t>Monthly Board of Directors Meeting</w:t>
      </w:r>
    </w:p>
    <w:p w14:paraId="6E0EE61C" w14:textId="1111216B" w:rsidR="00441ECC" w:rsidRPr="00695F77" w:rsidRDefault="00441ECC" w:rsidP="00441ECC">
      <w:pPr>
        <w:spacing w:after="0"/>
        <w:jc w:val="center"/>
        <w:rPr>
          <w:rFonts w:ascii="Times New Roman" w:hAnsi="Times New Roman" w:cs="Times New Roman"/>
          <w:sz w:val="28"/>
          <w:szCs w:val="28"/>
        </w:rPr>
      </w:pPr>
      <w:r w:rsidRPr="00695F77">
        <w:rPr>
          <w:rFonts w:ascii="Times New Roman" w:hAnsi="Times New Roman" w:cs="Times New Roman"/>
          <w:sz w:val="28"/>
          <w:szCs w:val="28"/>
        </w:rPr>
        <w:t xml:space="preserve">Thursday, </w:t>
      </w:r>
      <w:r>
        <w:rPr>
          <w:rFonts w:ascii="Times New Roman" w:hAnsi="Times New Roman" w:cs="Times New Roman"/>
          <w:sz w:val="28"/>
          <w:szCs w:val="28"/>
        </w:rPr>
        <w:t>September 8,</w:t>
      </w:r>
      <w:r w:rsidRPr="00695F77">
        <w:rPr>
          <w:rFonts w:ascii="Times New Roman" w:hAnsi="Times New Roman" w:cs="Times New Roman"/>
          <w:sz w:val="28"/>
          <w:szCs w:val="28"/>
        </w:rPr>
        <w:t xml:space="preserve"> 2022, 7:00 p.m.</w:t>
      </w:r>
    </w:p>
    <w:p w14:paraId="4C9EAEC4" w14:textId="77777777" w:rsidR="00441ECC" w:rsidRPr="00695F77" w:rsidRDefault="00441ECC" w:rsidP="00441ECC">
      <w:pPr>
        <w:spacing w:after="0"/>
        <w:jc w:val="center"/>
        <w:rPr>
          <w:rFonts w:ascii="Times New Roman" w:hAnsi="Times New Roman" w:cs="Times New Roman"/>
          <w:sz w:val="28"/>
          <w:szCs w:val="28"/>
        </w:rPr>
      </w:pPr>
      <w:r w:rsidRPr="00695F77">
        <w:rPr>
          <w:rFonts w:ascii="Times New Roman" w:hAnsi="Times New Roman" w:cs="Times New Roman"/>
          <w:sz w:val="28"/>
          <w:szCs w:val="28"/>
        </w:rPr>
        <w:t xml:space="preserve">In-Person and Virtual Electronic Meeting </w:t>
      </w:r>
    </w:p>
    <w:p w14:paraId="7EA372EF" w14:textId="77777777" w:rsidR="00441ECC" w:rsidRPr="00695F77" w:rsidRDefault="00441ECC" w:rsidP="00441ECC">
      <w:pPr>
        <w:spacing w:after="0"/>
        <w:jc w:val="center"/>
        <w:rPr>
          <w:rFonts w:ascii="Times New Roman" w:hAnsi="Times New Roman" w:cs="Times New Roman"/>
          <w:sz w:val="28"/>
          <w:szCs w:val="28"/>
        </w:rPr>
      </w:pPr>
    </w:p>
    <w:p w14:paraId="5F7D43F1" w14:textId="77777777" w:rsidR="00441ECC" w:rsidRPr="00695F77" w:rsidRDefault="00441ECC" w:rsidP="00441ECC">
      <w:pPr>
        <w:spacing w:after="0"/>
        <w:jc w:val="center"/>
        <w:rPr>
          <w:rFonts w:ascii="Times New Roman" w:hAnsi="Times New Roman" w:cs="Times New Roman"/>
          <w:sz w:val="28"/>
          <w:szCs w:val="28"/>
        </w:rPr>
      </w:pPr>
      <w:r w:rsidRPr="00695F77">
        <w:rPr>
          <w:rFonts w:ascii="Times New Roman" w:hAnsi="Times New Roman" w:cs="Times New Roman"/>
          <w:sz w:val="28"/>
          <w:szCs w:val="28"/>
        </w:rPr>
        <w:t>Agenda</w:t>
      </w:r>
    </w:p>
    <w:p w14:paraId="63A45DF9" w14:textId="77777777" w:rsidR="00441ECC" w:rsidRPr="00695F77" w:rsidRDefault="00441ECC" w:rsidP="00441ECC">
      <w:pPr>
        <w:spacing w:after="0"/>
        <w:jc w:val="center"/>
        <w:rPr>
          <w:rFonts w:ascii="Times New Roman" w:hAnsi="Times New Roman" w:cs="Times New Roman"/>
          <w:sz w:val="28"/>
          <w:szCs w:val="28"/>
        </w:rPr>
      </w:pPr>
    </w:p>
    <w:p w14:paraId="33B6091A" w14:textId="77777777"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Police Report – Sergeant Loren King</w:t>
      </w:r>
    </w:p>
    <w:p w14:paraId="6987F6A5" w14:textId="3C2EFF9C"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 xml:space="preserve">Sheriff’s Report – </w:t>
      </w:r>
      <w:r>
        <w:rPr>
          <w:rFonts w:ascii="Times New Roman" w:hAnsi="Times New Roman" w:cs="Times New Roman"/>
          <w:sz w:val="28"/>
          <w:szCs w:val="28"/>
        </w:rPr>
        <w:t>Sergeant Cassandra Branch</w:t>
      </w:r>
    </w:p>
    <w:p w14:paraId="200E0DBB" w14:textId="77777777" w:rsidR="00441ECC" w:rsidRPr="00695F77" w:rsidRDefault="00441ECC" w:rsidP="00441ECC">
      <w:pPr>
        <w:spacing w:after="0"/>
        <w:rPr>
          <w:rFonts w:ascii="Times New Roman" w:hAnsi="Times New Roman" w:cs="Times New Roman"/>
          <w:sz w:val="28"/>
          <w:szCs w:val="28"/>
        </w:rPr>
      </w:pPr>
    </w:p>
    <w:p w14:paraId="4518541F" w14:textId="583C277C" w:rsidR="00441ECC" w:rsidRDefault="00441ECC" w:rsidP="00441ECC">
      <w:pPr>
        <w:spacing w:after="0"/>
        <w:rPr>
          <w:rFonts w:ascii="Times New Roman" w:hAnsi="Times New Roman" w:cs="Times New Roman"/>
          <w:b/>
          <w:bCs/>
          <w:sz w:val="28"/>
          <w:szCs w:val="28"/>
        </w:rPr>
      </w:pPr>
      <w:r w:rsidRPr="00695F77">
        <w:rPr>
          <w:rFonts w:ascii="Times New Roman" w:hAnsi="Times New Roman" w:cs="Times New Roman"/>
          <w:b/>
          <w:bCs/>
          <w:sz w:val="28"/>
          <w:szCs w:val="28"/>
        </w:rPr>
        <w:t xml:space="preserve">Program:  </w:t>
      </w:r>
      <w:r>
        <w:rPr>
          <w:rFonts w:ascii="Times New Roman" w:hAnsi="Times New Roman" w:cs="Times New Roman"/>
          <w:b/>
          <w:bCs/>
          <w:sz w:val="28"/>
          <w:szCs w:val="28"/>
        </w:rPr>
        <w:t>Councilmember John Taylor Chapman</w:t>
      </w:r>
    </w:p>
    <w:p w14:paraId="16C3A787" w14:textId="38BDA39E" w:rsidR="00441ECC" w:rsidRPr="00441ECC" w:rsidRDefault="00441ECC" w:rsidP="00441ECC">
      <w:pPr>
        <w:spacing w:after="0"/>
        <w:rPr>
          <w:rFonts w:ascii="Times New Roman" w:hAnsi="Times New Roman" w:cs="Times New Roman"/>
          <w:sz w:val="28"/>
          <w:szCs w:val="28"/>
        </w:rPr>
      </w:pPr>
      <w:r>
        <w:rPr>
          <w:rFonts w:ascii="Times New Roman" w:hAnsi="Times New Roman" w:cs="Times New Roman"/>
          <w:b/>
          <w:bCs/>
          <w:sz w:val="28"/>
          <w:szCs w:val="28"/>
        </w:rPr>
        <w:tab/>
      </w:r>
      <w:r>
        <w:rPr>
          <w:rFonts w:ascii="Times New Roman" w:hAnsi="Times New Roman" w:cs="Times New Roman"/>
          <w:b/>
          <w:bCs/>
          <w:sz w:val="28"/>
          <w:szCs w:val="28"/>
        </w:rPr>
        <w:tab/>
      </w:r>
      <w:r>
        <w:rPr>
          <w:rFonts w:ascii="Times New Roman" w:hAnsi="Times New Roman" w:cs="Times New Roman"/>
          <w:sz w:val="28"/>
          <w:szCs w:val="28"/>
        </w:rPr>
        <w:t>Discussion of city issues, especially Duke Street Transitway</w:t>
      </w:r>
    </w:p>
    <w:p w14:paraId="62C32743" w14:textId="77777777" w:rsidR="00441ECC" w:rsidRPr="00695F77" w:rsidRDefault="00441ECC" w:rsidP="00441ECC">
      <w:pPr>
        <w:spacing w:after="0"/>
        <w:rPr>
          <w:rFonts w:ascii="Times New Roman" w:hAnsi="Times New Roman" w:cs="Times New Roman"/>
          <w:sz w:val="28"/>
          <w:szCs w:val="28"/>
        </w:rPr>
      </w:pPr>
    </w:p>
    <w:p w14:paraId="73C61E76" w14:textId="29A83753"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Minutes from</w:t>
      </w:r>
      <w:r>
        <w:rPr>
          <w:rFonts w:ascii="Times New Roman" w:hAnsi="Times New Roman" w:cs="Times New Roman"/>
          <w:sz w:val="28"/>
          <w:szCs w:val="28"/>
        </w:rPr>
        <w:t xml:space="preserve"> </w:t>
      </w:r>
      <w:r>
        <w:rPr>
          <w:rFonts w:ascii="Times New Roman" w:hAnsi="Times New Roman" w:cs="Times New Roman"/>
          <w:sz w:val="28"/>
          <w:szCs w:val="28"/>
        </w:rPr>
        <w:t>June</w:t>
      </w:r>
      <w:r w:rsidRPr="00695F77">
        <w:rPr>
          <w:rFonts w:ascii="Times New Roman" w:hAnsi="Times New Roman" w:cs="Times New Roman"/>
          <w:sz w:val="28"/>
          <w:szCs w:val="28"/>
        </w:rPr>
        <w:t xml:space="preserve"> 2022 </w:t>
      </w:r>
    </w:p>
    <w:p w14:paraId="128B8F01" w14:textId="77777777"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 xml:space="preserve">Treasurer’s Report </w:t>
      </w:r>
    </w:p>
    <w:p w14:paraId="0EF9CFD7" w14:textId="77777777"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Area Reports</w:t>
      </w:r>
    </w:p>
    <w:p w14:paraId="20A7209B" w14:textId="77777777" w:rsidR="00441ECC" w:rsidRPr="00695F77" w:rsidRDefault="00441ECC" w:rsidP="00441ECC">
      <w:pPr>
        <w:spacing w:after="0"/>
        <w:rPr>
          <w:rFonts w:ascii="Times New Roman" w:hAnsi="Times New Roman" w:cs="Times New Roman"/>
          <w:sz w:val="28"/>
          <w:szCs w:val="28"/>
        </w:rPr>
      </w:pPr>
    </w:p>
    <w:p w14:paraId="11A200EB" w14:textId="7CEE356A" w:rsidR="00A1039D" w:rsidRPr="00A1039D" w:rsidRDefault="00441ECC" w:rsidP="00441ECC">
      <w:pPr>
        <w:spacing w:after="0"/>
        <w:rPr>
          <w:rFonts w:ascii="Times New Roman" w:hAnsi="Times New Roman" w:cs="Times New Roman"/>
          <w:b/>
          <w:bCs/>
          <w:sz w:val="28"/>
          <w:szCs w:val="28"/>
        </w:rPr>
      </w:pPr>
      <w:r w:rsidRPr="00695F77">
        <w:rPr>
          <w:rFonts w:ascii="Times New Roman" w:hAnsi="Times New Roman" w:cs="Times New Roman"/>
          <w:b/>
          <w:bCs/>
          <w:sz w:val="28"/>
          <w:szCs w:val="28"/>
        </w:rPr>
        <w:t>Old Business</w:t>
      </w:r>
    </w:p>
    <w:p w14:paraId="3637BBE9" w14:textId="77777777" w:rsidR="00441ECC" w:rsidRPr="00695F77" w:rsidRDefault="00441ECC" w:rsidP="00441ECC">
      <w:pPr>
        <w:spacing w:after="0"/>
        <w:rPr>
          <w:rFonts w:ascii="Times New Roman" w:hAnsi="Times New Roman" w:cs="Times New Roman"/>
          <w:sz w:val="28"/>
          <w:szCs w:val="28"/>
        </w:rPr>
      </w:pPr>
      <w:proofErr w:type="spellStart"/>
      <w:r w:rsidRPr="00695F77">
        <w:rPr>
          <w:rFonts w:ascii="Times New Roman" w:hAnsi="Times New Roman" w:cs="Times New Roman"/>
          <w:sz w:val="28"/>
          <w:szCs w:val="28"/>
        </w:rPr>
        <w:t>Karig</w:t>
      </w:r>
      <w:proofErr w:type="spellEnd"/>
      <w:r w:rsidRPr="00695F77">
        <w:rPr>
          <w:rFonts w:ascii="Times New Roman" w:hAnsi="Times New Roman" w:cs="Times New Roman"/>
          <w:sz w:val="28"/>
          <w:szCs w:val="28"/>
        </w:rPr>
        <w:t xml:space="preserve"> Estates/Franklin Hills</w:t>
      </w:r>
    </w:p>
    <w:p w14:paraId="1330B1FD" w14:textId="5FBF216E" w:rsidR="00441ECC"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 xml:space="preserve">Duke Street Traffic Pilot </w:t>
      </w:r>
      <w:r w:rsidR="00A1039D">
        <w:rPr>
          <w:rFonts w:ascii="Times New Roman" w:hAnsi="Times New Roman" w:cs="Times New Roman"/>
          <w:sz w:val="28"/>
          <w:szCs w:val="28"/>
        </w:rPr>
        <w:t>Phase II</w:t>
      </w:r>
    </w:p>
    <w:p w14:paraId="4E28F04E" w14:textId="77777777" w:rsidR="00441ECC" w:rsidRPr="00695F77" w:rsidRDefault="00441ECC" w:rsidP="00441ECC">
      <w:pPr>
        <w:spacing w:after="0"/>
        <w:rPr>
          <w:rFonts w:ascii="Times New Roman" w:hAnsi="Times New Roman" w:cs="Times New Roman"/>
          <w:sz w:val="28"/>
          <w:szCs w:val="28"/>
        </w:rPr>
      </w:pPr>
      <w:r>
        <w:rPr>
          <w:rFonts w:ascii="Times New Roman" w:hAnsi="Times New Roman" w:cs="Times New Roman"/>
          <w:sz w:val="28"/>
          <w:szCs w:val="28"/>
        </w:rPr>
        <w:t>Update on Duke Street in Motion Advisory Committee</w:t>
      </w:r>
      <w:r w:rsidRPr="00695F77">
        <w:rPr>
          <w:rFonts w:ascii="Times New Roman" w:hAnsi="Times New Roman" w:cs="Times New Roman"/>
          <w:sz w:val="28"/>
          <w:szCs w:val="28"/>
        </w:rPr>
        <w:t xml:space="preserve"> </w:t>
      </w:r>
    </w:p>
    <w:p w14:paraId="1397BF6C" w14:textId="77777777"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Ft. Ward Park Playground</w:t>
      </w:r>
    </w:p>
    <w:p w14:paraId="3F9758F8" w14:textId="77777777"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MacArthur construction update</w:t>
      </w:r>
    </w:p>
    <w:p w14:paraId="41E8F8FE" w14:textId="0347D67E" w:rsidR="003F2490" w:rsidRDefault="00025FA4" w:rsidP="00441ECC">
      <w:pPr>
        <w:spacing w:after="0"/>
        <w:rPr>
          <w:rFonts w:ascii="Times New Roman" w:hAnsi="Times New Roman" w:cs="Times New Roman"/>
          <w:sz w:val="28"/>
          <w:szCs w:val="28"/>
        </w:rPr>
      </w:pPr>
      <w:r>
        <w:rPr>
          <w:rFonts w:ascii="Times New Roman" w:hAnsi="Times New Roman" w:cs="Times New Roman"/>
          <w:sz w:val="28"/>
          <w:szCs w:val="28"/>
        </w:rPr>
        <w:t>Conversion of HOV lanes at Seminary to HOT lanes</w:t>
      </w:r>
    </w:p>
    <w:p w14:paraId="0F364C45" w14:textId="25C9986B" w:rsidR="00441ECC" w:rsidRPr="00695F77" w:rsidRDefault="00441ECC" w:rsidP="00441ECC">
      <w:pPr>
        <w:spacing w:after="0"/>
        <w:rPr>
          <w:rFonts w:ascii="Times New Roman" w:hAnsi="Times New Roman" w:cs="Times New Roman"/>
          <w:sz w:val="28"/>
          <w:szCs w:val="28"/>
        </w:rPr>
      </w:pPr>
      <w:r>
        <w:rPr>
          <w:rFonts w:ascii="Times New Roman" w:hAnsi="Times New Roman" w:cs="Times New Roman"/>
          <w:sz w:val="28"/>
          <w:szCs w:val="28"/>
        </w:rPr>
        <w:t>AHDC Housing Project on Seminary Road</w:t>
      </w:r>
    </w:p>
    <w:p w14:paraId="3118A81E" w14:textId="77777777" w:rsidR="00441ECC" w:rsidRPr="00695F77" w:rsidRDefault="00441ECC" w:rsidP="00441ECC">
      <w:pPr>
        <w:spacing w:after="0"/>
        <w:rPr>
          <w:rFonts w:ascii="Times New Roman" w:hAnsi="Times New Roman" w:cs="Times New Roman"/>
          <w:sz w:val="28"/>
          <w:szCs w:val="28"/>
        </w:rPr>
      </w:pPr>
      <w:r w:rsidRPr="00695F77">
        <w:rPr>
          <w:rFonts w:ascii="Times New Roman" w:hAnsi="Times New Roman" w:cs="Times New Roman"/>
          <w:sz w:val="28"/>
          <w:szCs w:val="28"/>
        </w:rPr>
        <w:t>Zoning for Housing -bonus density - update</w:t>
      </w:r>
    </w:p>
    <w:p w14:paraId="4BDA460A" w14:textId="77777777" w:rsidR="00441ECC" w:rsidRPr="00695F77" w:rsidRDefault="00441ECC" w:rsidP="00441ECC">
      <w:pPr>
        <w:spacing w:after="0"/>
        <w:rPr>
          <w:rFonts w:ascii="Times New Roman" w:hAnsi="Times New Roman" w:cs="Times New Roman"/>
          <w:sz w:val="28"/>
          <w:szCs w:val="28"/>
        </w:rPr>
      </w:pPr>
    </w:p>
    <w:p w14:paraId="199F9EB8" w14:textId="59842F19" w:rsidR="00441ECC" w:rsidRDefault="00441ECC" w:rsidP="00441ECC">
      <w:pPr>
        <w:spacing w:after="0"/>
        <w:rPr>
          <w:rFonts w:ascii="Times New Roman" w:hAnsi="Times New Roman" w:cs="Times New Roman"/>
          <w:b/>
          <w:bCs/>
          <w:sz w:val="28"/>
          <w:szCs w:val="28"/>
        </w:rPr>
      </w:pPr>
      <w:r w:rsidRPr="00695F77">
        <w:rPr>
          <w:rFonts w:ascii="Times New Roman" w:hAnsi="Times New Roman" w:cs="Times New Roman"/>
          <w:b/>
          <w:bCs/>
          <w:sz w:val="28"/>
          <w:szCs w:val="28"/>
        </w:rPr>
        <w:t>New Business</w:t>
      </w:r>
    </w:p>
    <w:p w14:paraId="3F0FBB35" w14:textId="75FC4695" w:rsidR="00A1039D" w:rsidRDefault="00A1039D" w:rsidP="00441ECC">
      <w:pPr>
        <w:spacing w:after="0"/>
        <w:rPr>
          <w:rFonts w:ascii="Times New Roman" w:hAnsi="Times New Roman" w:cs="Times New Roman"/>
          <w:sz w:val="28"/>
          <w:szCs w:val="28"/>
        </w:rPr>
      </w:pPr>
      <w:r>
        <w:rPr>
          <w:rFonts w:ascii="Times New Roman" w:hAnsi="Times New Roman" w:cs="Times New Roman"/>
          <w:sz w:val="28"/>
          <w:szCs w:val="28"/>
        </w:rPr>
        <w:t>Nominating Committee</w:t>
      </w:r>
    </w:p>
    <w:p w14:paraId="6A2CC5C7" w14:textId="1C4E1DE8" w:rsidR="00025FA4" w:rsidRDefault="00025FA4" w:rsidP="00441ECC">
      <w:pPr>
        <w:spacing w:after="0"/>
        <w:rPr>
          <w:rFonts w:ascii="Times New Roman" w:hAnsi="Times New Roman" w:cs="Times New Roman"/>
          <w:sz w:val="28"/>
          <w:szCs w:val="28"/>
        </w:rPr>
      </w:pPr>
      <w:r>
        <w:rPr>
          <w:rFonts w:ascii="Times New Roman" w:hAnsi="Times New Roman" w:cs="Times New Roman"/>
          <w:sz w:val="28"/>
          <w:szCs w:val="28"/>
        </w:rPr>
        <w:t>Parking Meter Fee increase in Old Town</w:t>
      </w:r>
    </w:p>
    <w:p w14:paraId="024F0602" w14:textId="67483A5B" w:rsidR="00A1039D" w:rsidRDefault="00A1039D" w:rsidP="00441ECC">
      <w:pPr>
        <w:spacing w:after="0"/>
        <w:rPr>
          <w:rFonts w:ascii="Times New Roman" w:hAnsi="Times New Roman" w:cs="Times New Roman"/>
          <w:sz w:val="28"/>
          <w:szCs w:val="28"/>
        </w:rPr>
      </w:pPr>
      <w:r>
        <w:rPr>
          <w:rFonts w:ascii="Times New Roman" w:hAnsi="Times New Roman" w:cs="Times New Roman"/>
          <w:sz w:val="28"/>
          <w:szCs w:val="28"/>
        </w:rPr>
        <w:t>Alexandria Vision Plan</w:t>
      </w:r>
    </w:p>
    <w:p w14:paraId="58F3920B" w14:textId="6006ABE3" w:rsidR="00A1039D" w:rsidRPr="00A1039D" w:rsidRDefault="00A1039D" w:rsidP="00441ECC">
      <w:pPr>
        <w:spacing w:after="0"/>
        <w:rPr>
          <w:rFonts w:ascii="Times New Roman" w:hAnsi="Times New Roman" w:cs="Times New Roman"/>
          <w:sz w:val="28"/>
          <w:szCs w:val="28"/>
        </w:rPr>
      </w:pPr>
      <w:r>
        <w:rPr>
          <w:rFonts w:ascii="Times New Roman" w:hAnsi="Times New Roman" w:cs="Times New Roman"/>
          <w:sz w:val="28"/>
          <w:szCs w:val="28"/>
        </w:rPr>
        <w:t>Zoning for Housing</w:t>
      </w:r>
    </w:p>
    <w:p w14:paraId="7EDC5BA7" w14:textId="7BDE0360" w:rsidR="00441ECC" w:rsidRDefault="00441ECC" w:rsidP="00441ECC">
      <w:pPr>
        <w:spacing w:after="0"/>
        <w:rPr>
          <w:rFonts w:ascii="Times New Roman" w:hAnsi="Times New Roman" w:cs="Times New Roman"/>
          <w:sz w:val="28"/>
          <w:szCs w:val="28"/>
        </w:rPr>
      </w:pPr>
      <w:r w:rsidRPr="00441ECC">
        <w:rPr>
          <w:rFonts w:ascii="Times New Roman" w:hAnsi="Times New Roman" w:cs="Times New Roman"/>
          <w:sz w:val="28"/>
          <w:szCs w:val="28"/>
        </w:rPr>
        <w:t>Mailbox Thefts on Seminar</w:t>
      </w:r>
      <w:r>
        <w:rPr>
          <w:rFonts w:ascii="Times New Roman" w:hAnsi="Times New Roman" w:cs="Times New Roman"/>
          <w:sz w:val="28"/>
          <w:szCs w:val="28"/>
        </w:rPr>
        <w:t>y Road</w:t>
      </w:r>
    </w:p>
    <w:p w14:paraId="0F347FA0" w14:textId="02FF3B93" w:rsidR="00025FA4" w:rsidRDefault="00025FA4" w:rsidP="00441ECC">
      <w:pPr>
        <w:spacing w:after="0"/>
        <w:rPr>
          <w:rFonts w:ascii="Times New Roman" w:hAnsi="Times New Roman" w:cs="Times New Roman"/>
          <w:sz w:val="28"/>
          <w:szCs w:val="28"/>
        </w:rPr>
      </w:pPr>
      <w:r>
        <w:rPr>
          <w:rFonts w:ascii="Times New Roman" w:hAnsi="Times New Roman" w:cs="Times New Roman"/>
          <w:sz w:val="28"/>
          <w:szCs w:val="28"/>
        </w:rPr>
        <w:t xml:space="preserve">Survey for Conversion of Unit Block of King Street to Pedestrian only </w:t>
      </w:r>
      <w:hyperlink r:id="rId4" w:history="1">
        <w:r w:rsidRPr="00083CFE">
          <w:rPr>
            <w:rStyle w:val="Hyperlink"/>
            <w:rFonts w:ascii="Times New Roman" w:hAnsi="Times New Roman" w:cs="Times New Roman"/>
            <w:sz w:val="28"/>
            <w:szCs w:val="28"/>
          </w:rPr>
          <w:t>https://www.research.net/r/AlexandriaVA-UnitKingPilot</w:t>
        </w:r>
      </w:hyperlink>
      <w:r>
        <w:rPr>
          <w:rFonts w:ascii="Times New Roman" w:hAnsi="Times New Roman" w:cs="Times New Roman"/>
          <w:sz w:val="28"/>
          <w:szCs w:val="28"/>
        </w:rPr>
        <w:t xml:space="preserve"> </w:t>
      </w:r>
    </w:p>
    <w:p w14:paraId="5296C0F9" w14:textId="4955DF06" w:rsidR="003F2490" w:rsidRDefault="003F2490" w:rsidP="00441ECC">
      <w:pPr>
        <w:spacing w:after="0"/>
        <w:rPr>
          <w:rFonts w:ascii="Times New Roman" w:hAnsi="Times New Roman" w:cs="Times New Roman"/>
          <w:sz w:val="28"/>
          <w:szCs w:val="28"/>
        </w:rPr>
      </w:pPr>
      <w:r>
        <w:rPr>
          <w:rFonts w:ascii="Times New Roman" w:hAnsi="Times New Roman" w:cs="Times New Roman"/>
          <w:sz w:val="28"/>
          <w:szCs w:val="28"/>
        </w:rPr>
        <w:t>City Academies</w:t>
      </w:r>
    </w:p>
    <w:p w14:paraId="4A82C4D0" w14:textId="089B35F5" w:rsidR="00A1039D" w:rsidRPr="00441ECC" w:rsidRDefault="003F2490" w:rsidP="00441ECC">
      <w:pPr>
        <w:spacing w:after="0"/>
        <w:rPr>
          <w:rFonts w:ascii="Times New Roman" w:hAnsi="Times New Roman" w:cs="Times New Roman"/>
          <w:sz w:val="28"/>
          <w:szCs w:val="28"/>
        </w:rPr>
      </w:pPr>
      <w:r>
        <w:rPr>
          <w:rFonts w:ascii="Times New Roman" w:hAnsi="Times New Roman" w:cs="Times New Roman"/>
          <w:sz w:val="28"/>
          <w:szCs w:val="28"/>
        </w:rPr>
        <w:t>Removal of Parking Spaces on Polk Avenue</w:t>
      </w:r>
    </w:p>
    <w:p w14:paraId="5959B4B9" w14:textId="77777777" w:rsidR="00441ECC" w:rsidRPr="00695F77" w:rsidRDefault="00441ECC" w:rsidP="00441ECC">
      <w:pPr>
        <w:spacing w:after="0"/>
        <w:rPr>
          <w:rFonts w:ascii="Times New Roman" w:hAnsi="Times New Roman" w:cs="Times New Roman"/>
          <w:sz w:val="28"/>
          <w:szCs w:val="28"/>
        </w:rPr>
      </w:pPr>
      <w:proofErr w:type="spellStart"/>
      <w:r w:rsidRPr="00695F77">
        <w:rPr>
          <w:rFonts w:ascii="Times New Roman" w:hAnsi="Times New Roman" w:cs="Times New Roman"/>
          <w:sz w:val="28"/>
          <w:szCs w:val="28"/>
        </w:rPr>
        <w:lastRenderedPageBreak/>
        <w:t>BixNow</w:t>
      </w:r>
      <w:proofErr w:type="spellEnd"/>
      <w:r w:rsidRPr="00695F77">
        <w:rPr>
          <w:rFonts w:ascii="Times New Roman" w:hAnsi="Times New Roman" w:cs="Times New Roman"/>
          <w:sz w:val="28"/>
          <w:szCs w:val="28"/>
        </w:rPr>
        <w:t xml:space="preserve"> event “The Future of Alexandria”</w:t>
      </w:r>
    </w:p>
    <w:p w14:paraId="69D88B61" w14:textId="77777777" w:rsidR="00025FA4" w:rsidRDefault="00025FA4" w:rsidP="00441ECC">
      <w:pPr>
        <w:spacing w:after="0"/>
        <w:rPr>
          <w:rFonts w:ascii="Times New Roman" w:hAnsi="Times New Roman" w:cs="Times New Roman"/>
          <w:b/>
          <w:bCs/>
          <w:sz w:val="28"/>
          <w:szCs w:val="28"/>
        </w:rPr>
      </w:pPr>
    </w:p>
    <w:p w14:paraId="5602A398" w14:textId="248DC962" w:rsidR="00441ECC" w:rsidRDefault="00441ECC" w:rsidP="00441ECC">
      <w:pPr>
        <w:spacing w:after="0"/>
        <w:rPr>
          <w:rFonts w:ascii="Times New Roman" w:hAnsi="Times New Roman" w:cs="Times New Roman"/>
          <w:b/>
          <w:bCs/>
          <w:sz w:val="28"/>
          <w:szCs w:val="28"/>
        </w:rPr>
      </w:pPr>
      <w:r w:rsidRPr="00695F77">
        <w:rPr>
          <w:rFonts w:ascii="Times New Roman" w:hAnsi="Times New Roman" w:cs="Times New Roman"/>
          <w:b/>
          <w:bCs/>
          <w:sz w:val="28"/>
          <w:szCs w:val="28"/>
        </w:rPr>
        <w:t>Adjourn</w:t>
      </w:r>
    </w:p>
    <w:p w14:paraId="6E737569" w14:textId="5E6C41EA" w:rsidR="00ED197E" w:rsidRDefault="00ED197E" w:rsidP="00441ECC">
      <w:pPr>
        <w:spacing w:after="0"/>
        <w:rPr>
          <w:rFonts w:ascii="Times New Roman" w:hAnsi="Times New Roman" w:cs="Times New Roman"/>
          <w:b/>
          <w:bCs/>
          <w:sz w:val="28"/>
          <w:szCs w:val="28"/>
        </w:rPr>
      </w:pPr>
    </w:p>
    <w:p w14:paraId="43FBFA36" w14:textId="4613C6E1" w:rsidR="00053787" w:rsidRPr="00053787" w:rsidRDefault="00ED197E" w:rsidP="00053787">
      <w:pPr>
        <w:spacing w:after="0"/>
        <w:rPr>
          <w:rFonts w:ascii="Times New Roman" w:hAnsi="Times New Roman" w:cs="Times New Roman"/>
          <w:b/>
          <w:bCs/>
          <w:sz w:val="28"/>
          <w:szCs w:val="28"/>
        </w:rPr>
      </w:pPr>
      <w:r>
        <w:rPr>
          <w:rFonts w:ascii="Times New Roman" w:hAnsi="Times New Roman" w:cs="Times New Roman"/>
          <w:b/>
          <w:bCs/>
          <w:sz w:val="28"/>
          <w:szCs w:val="28"/>
        </w:rPr>
        <w:t>Zoom link for SHA Meeting</w:t>
      </w:r>
      <w:r w:rsidR="00053787">
        <w:rPr>
          <w:rFonts w:ascii="Times New Roman" w:hAnsi="Times New Roman" w:cs="Times New Roman"/>
          <w:b/>
          <w:bCs/>
          <w:sz w:val="28"/>
          <w:szCs w:val="28"/>
        </w:rPr>
        <w:t>:</w:t>
      </w:r>
    </w:p>
    <w:p w14:paraId="34BABEBD"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Topic: Seminary Hill Association Zoom Meeting</w:t>
      </w:r>
    </w:p>
    <w:p w14:paraId="7B341952"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Time: Sep 8, 2022 07:00 PM Eastern Time (US and Canada)</w:t>
      </w:r>
    </w:p>
    <w:p w14:paraId="18BC55A1" w14:textId="77777777" w:rsidR="00053787" w:rsidRPr="00053787" w:rsidRDefault="00053787" w:rsidP="00053787">
      <w:pPr>
        <w:spacing w:after="0"/>
        <w:rPr>
          <w:rFonts w:ascii="Times New Roman" w:hAnsi="Times New Roman" w:cs="Times New Roman"/>
          <w:b/>
          <w:bCs/>
          <w:sz w:val="28"/>
          <w:szCs w:val="28"/>
        </w:rPr>
      </w:pPr>
    </w:p>
    <w:p w14:paraId="0C2DB844"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Join Zoom Meeting</w:t>
      </w:r>
    </w:p>
    <w:p w14:paraId="5102B3B6" w14:textId="09A14305" w:rsidR="00053787" w:rsidRPr="00053787" w:rsidRDefault="00053787" w:rsidP="00053787">
      <w:pPr>
        <w:spacing w:after="0"/>
        <w:rPr>
          <w:rFonts w:ascii="Times New Roman" w:hAnsi="Times New Roman" w:cs="Times New Roman"/>
          <w:b/>
          <w:bCs/>
          <w:sz w:val="28"/>
          <w:szCs w:val="28"/>
        </w:rPr>
      </w:pPr>
      <w:hyperlink r:id="rId5" w:history="1">
        <w:r w:rsidRPr="00083CFE">
          <w:rPr>
            <w:rStyle w:val="Hyperlink"/>
            <w:rFonts w:ascii="Times New Roman" w:hAnsi="Times New Roman" w:cs="Times New Roman"/>
            <w:b/>
            <w:bCs/>
            <w:sz w:val="28"/>
            <w:szCs w:val="28"/>
          </w:rPr>
          <w:t>https://us02web.zoom.us/j/89272435966?pwd=NTlYLy9TNUJ2L1NQeHUyaVVtOXN0QT09</w:t>
        </w:r>
      </w:hyperlink>
      <w:r>
        <w:rPr>
          <w:rFonts w:ascii="Times New Roman" w:hAnsi="Times New Roman" w:cs="Times New Roman"/>
          <w:b/>
          <w:bCs/>
          <w:sz w:val="28"/>
          <w:szCs w:val="28"/>
        </w:rPr>
        <w:t xml:space="preserve"> </w:t>
      </w:r>
    </w:p>
    <w:p w14:paraId="6FB530FE" w14:textId="77777777" w:rsidR="00053787" w:rsidRPr="00053787" w:rsidRDefault="00053787" w:rsidP="00053787">
      <w:pPr>
        <w:spacing w:after="0"/>
        <w:rPr>
          <w:rFonts w:ascii="Times New Roman" w:hAnsi="Times New Roman" w:cs="Times New Roman"/>
          <w:b/>
          <w:bCs/>
          <w:sz w:val="28"/>
          <w:szCs w:val="28"/>
        </w:rPr>
      </w:pPr>
    </w:p>
    <w:p w14:paraId="15258559"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Meeting ID: 892 7243 5966</w:t>
      </w:r>
    </w:p>
    <w:p w14:paraId="5B797196"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Passcode: 931994</w:t>
      </w:r>
    </w:p>
    <w:p w14:paraId="6C867E32"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Dial by your location</w:t>
      </w:r>
    </w:p>
    <w:p w14:paraId="7F07DA15" w14:textId="77777777" w:rsidR="00053787" w:rsidRPr="00053787" w:rsidRDefault="00053787" w:rsidP="00053787">
      <w:pPr>
        <w:spacing w:after="0"/>
        <w:rPr>
          <w:rFonts w:ascii="Times New Roman" w:hAnsi="Times New Roman" w:cs="Times New Roman"/>
          <w:b/>
          <w:bCs/>
          <w:sz w:val="28"/>
          <w:szCs w:val="28"/>
        </w:rPr>
      </w:pPr>
      <w:r w:rsidRPr="00053787">
        <w:rPr>
          <w:rFonts w:ascii="Times New Roman" w:hAnsi="Times New Roman" w:cs="Times New Roman"/>
          <w:b/>
          <w:bCs/>
          <w:sz w:val="28"/>
          <w:szCs w:val="28"/>
        </w:rPr>
        <w:t xml:space="preserve">        +1 301 715 8592 US (Washington DC)</w:t>
      </w:r>
    </w:p>
    <w:p w14:paraId="2FB574F1" w14:textId="77777777" w:rsidR="00053787" w:rsidRDefault="00053787" w:rsidP="00441ECC">
      <w:pPr>
        <w:spacing w:after="0"/>
        <w:rPr>
          <w:rFonts w:ascii="Times New Roman" w:hAnsi="Times New Roman" w:cs="Times New Roman"/>
          <w:b/>
          <w:bCs/>
          <w:sz w:val="28"/>
          <w:szCs w:val="28"/>
        </w:rPr>
      </w:pPr>
    </w:p>
    <w:p w14:paraId="3E4AF488" w14:textId="66D1902A" w:rsidR="00441ECC" w:rsidRDefault="00441ECC" w:rsidP="00441ECC">
      <w:pPr>
        <w:spacing w:after="0"/>
        <w:rPr>
          <w:rFonts w:ascii="Times New Roman" w:hAnsi="Times New Roman" w:cs="Times New Roman"/>
          <w:b/>
          <w:bCs/>
          <w:sz w:val="28"/>
          <w:szCs w:val="28"/>
        </w:rPr>
      </w:pPr>
      <w:r w:rsidRPr="00695F77">
        <w:rPr>
          <w:rFonts w:ascii="Times New Roman" w:hAnsi="Times New Roman" w:cs="Times New Roman"/>
          <w:b/>
          <w:bCs/>
          <w:sz w:val="28"/>
          <w:szCs w:val="28"/>
        </w:rPr>
        <w:t>Upcoming Meetings</w:t>
      </w:r>
    </w:p>
    <w:p w14:paraId="10949984" w14:textId="2FD212E7" w:rsidR="00025FA4" w:rsidRPr="00580BE8" w:rsidRDefault="00025FA4" w:rsidP="00441ECC">
      <w:pPr>
        <w:spacing w:after="0"/>
        <w:rPr>
          <w:rFonts w:ascii="Times New Roman" w:hAnsi="Times New Roman" w:cs="Times New Roman"/>
          <w:b/>
          <w:bCs/>
          <w:sz w:val="28"/>
          <w:szCs w:val="28"/>
        </w:rPr>
      </w:pPr>
    </w:p>
    <w:p w14:paraId="292BF95E" w14:textId="7FFF3804" w:rsidR="00025FA4" w:rsidRDefault="00025FA4" w:rsidP="00441ECC">
      <w:pPr>
        <w:spacing w:after="0"/>
        <w:rPr>
          <w:rFonts w:ascii="Times New Roman" w:hAnsi="Times New Roman" w:cs="Times New Roman"/>
          <w:sz w:val="28"/>
          <w:szCs w:val="28"/>
        </w:rPr>
      </w:pPr>
      <w:r w:rsidRPr="00580BE8">
        <w:rPr>
          <w:rFonts w:ascii="Times New Roman" w:hAnsi="Times New Roman" w:cs="Times New Roman"/>
          <w:b/>
          <w:bCs/>
          <w:sz w:val="28"/>
          <w:szCs w:val="28"/>
        </w:rPr>
        <w:t>Saturday, September 10</w:t>
      </w:r>
      <w:r w:rsidR="00580BE8" w:rsidRPr="00580BE8">
        <w:rPr>
          <w:rFonts w:ascii="Times New Roman" w:hAnsi="Times New Roman" w:cs="Times New Roman"/>
          <w:b/>
          <w:bCs/>
          <w:sz w:val="28"/>
          <w:szCs w:val="28"/>
          <w:vertAlign w:val="superscript"/>
        </w:rPr>
        <w:t>th</w:t>
      </w:r>
      <w:r w:rsidR="00580BE8">
        <w:rPr>
          <w:rFonts w:ascii="Times New Roman" w:hAnsi="Times New Roman" w:cs="Times New Roman"/>
          <w:b/>
          <w:bCs/>
          <w:sz w:val="28"/>
          <w:szCs w:val="28"/>
        </w:rPr>
        <w:t xml:space="preserve">, </w:t>
      </w:r>
      <w:r>
        <w:rPr>
          <w:rFonts w:ascii="Times New Roman" w:hAnsi="Times New Roman" w:cs="Times New Roman"/>
          <w:sz w:val="28"/>
          <w:szCs w:val="28"/>
        </w:rPr>
        <w:t>8:30 a.m. – 2:30 p.m.  Community</w:t>
      </w:r>
      <w:r w:rsidR="009F2D06">
        <w:rPr>
          <w:rFonts w:ascii="Times New Roman" w:hAnsi="Times New Roman" w:cs="Times New Roman"/>
          <w:sz w:val="28"/>
          <w:szCs w:val="28"/>
        </w:rPr>
        <w:t xml:space="preserve"> Consensu</w:t>
      </w:r>
      <w:r w:rsidR="004A090F">
        <w:rPr>
          <w:rFonts w:ascii="Times New Roman" w:hAnsi="Times New Roman" w:cs="Times New Roman"/>
          <w:sz w:val="28"/>
          <w:szCs w:val="28"/>
        </w:rPr>
        <w:t>s Building</w:t>
      </w:r>
      <w:r>
        <w:rPr>
          <w:rFonts w:ascii="Times New Roman" w:hAnsi="Times New Roman" w:cs="Times New Roman"/>
          <w:sz w:val="28"/>
          <w:szCs w:val="28"/>
        </w:rPr>
        <w:t xml:space="preserve"> Meeting regarding plans for Taylor and Strawberry Run streams</w:t>
      </w:r>
      <w:r w:rsidR="00580BE8">
        <w:rPr>
          <w:rFonts w:ascii="Times New Roman" w:hAnsi="Times New Roman" w:cs="Times New Roman"/>
          <w:sz w:val="28"/>
          <w:szCs w:val="28"/>
        </w:rPr>
        <w:t>.</w:t>
      </w:r>
      <w:r w:rsidR="004A090F">
        <w:rPr>
          <w:rFonts w:ascii="Times New Roman" w:hAnsi="Times New Roman" w:cs="Times New Roman"/>
          <w:sz w:val="28"/>
          <w:szCs w:val="28"/>
        </w:rPr>
        <w:t xml:space="preserve"> It will be in person at the offices of </w:t>
      </w:r>
      <w:proofErr w:type="spellStart"/>
      <w:r w:rsidR="004A090F">
        <w:rPr>
          <w:rFonts w:ascii="Times New Roman" w:hAnsi="Times New Roman" w:cs="Times New Roman"/>
          <w:sz w:val="28"/>
          <w:szCs w:val="28"/>
        </w:rPr>
        <w:t>AlexRenew</w:t>
      </w:r>
      <w:proofErr w:type="spellEnd"/>
      <w:r w:rsidR="004A090F">
        <w:rPr>
          <w:rFonts w:ascii="Times New Roman" w:hAnsi="Times New Roman" w:cs="Times New Roman"/>
          <w:sz w:val="28"/>
          <w:szCs w:val="28"/>
        </w:rPr>
        <w:t xml:space="preserve"> or via Zoom.  To register please go to:</w:t>
      </w:r>
    </w:p>
    <w:p w14:paraId="261042F0" w14:textId="0D92B553" w:rsidR="007B65D9" w:rsidRDefault="004A090F" w:rsidP="00441ECC">
      <w:pPr>
        <w:spacing w:after="0"/>
        <w:rPr>
          <w:rFonts w:ascii="Times New Roman" w:hAnsi="Times New Roman" w:cs="Times New Roman"/>
          <w:sz w:val="28"/>
          <w:szCs w:val="28"/>
        </w:rPr>
      </w:pPr>
      <w:hyperlink r:id="rId6" w:history="1">
        <w:r w:rsidRPr="00083CFE">
          <w:rPr>
            <w:rStyle w:val="Hyperlink"/>
            <w:rFonts w:ascii="Times New Roman" w:hAnsi="Times New Roman" w:cs="Times New Roman"/>
            <w:sz w:val="28"/>
            <w:szCs w:val="28"/>
          </w:rPr>
          <w:t>https://app.smartsheet.com/b/form/5f3aac1c22374a3eb668a46752066f75</w:t>
        </w:r>
      </w:hyperlink>
      <w:r>
        <w:rPr>
          <w:rFonts w:ascii="Times New Roman" w:hAnsi="Times New Roman" w:cs="Times New Roman"/>
          <w:sz w:val="28"/>
          <w:szCs w:val="28"/>
        </w:rPr>
        <w:t xml:space="preserve"> </w:t>
      </w:r>
      <w:r w:rsidR="00C21433">
        <w:rPr>
          <w:rFonts w:ascii="Times New Roman" w:hAnsi="Times New Roman" w:cs="Times New Roman"/>
          <w:sz w:val="28"/>
          <w:szCs w:val="28"/>
        </w:rPr>
        <w:t>. Lunch will be provided if you register in advance.</w:t>
      </w:r>
    </w:p>
    <w:p w14:paraId="32326F23" w14:textId="53DE63D6" w:rsidR="00F4406C" w:rsidRPr="00F4406C" w:rsidRDefault="00F4406C" w:rsidP="00441ECC">
      <w:pPr>
        <w:spacing w:after="0"/>
        <w:rPr>
          <w:rFonts w:ascii="Times New Roman" w:hAnsi="Times New Roman" w:cs="Times New Roman"/>
          <w:b/>
          <w:bCs/>
          <w:sz w:val="28"/>
          <w:szCs w:val="28"/>
        </w:rPr>
      </w:pPr>
    </w:p>
    <w:p w14:paraId="2B2B42B0" w14:textId="77777777" w:rsidR="00C21433" w:rsidRPr="00C21433" w:rsidRDefault="00F4406C" w:rsidP="00C21433">
      <w:pPr>
        <w:spacing w:after="0" w:line="240" w:lineRule="auto"/>
        <w:rPr>
          <w:rFonts w:ascii="Times New Roman" w:eastAsia="Times New Roman" w:hAnsi="Times New Roman" w:cs="Times New Roman"/>
          <w:sz w:val="24"/>
          <w:szCs w:val="24"/>
        </w:rPr>
      </w:pPr>
      <w:r w:rsidRPr="00F4406C">
        <w:rPr>
          <w:rFonts w:ascii="Times New Roman" w:hAnsi="Times New Roman" w:cs="Times New Roman"/>
          <w:b/>
          <w:bCs/>
          <w:sz w:val="28"/>
          <w:szCs w:val="28"/>
        </w:rPr>
        <w:t>Wednesday, September 14</w:t>
      </w:r>
      <w:r w:rsidRPr="00F4406C">
        <w:rPr>
          <w:rFonts w:ascii="Times New Roman" w:hAnsi="Times New Roman" w:cs="Times New Roman"/>
          <w:b/>
          <w:bCs/>
          <w:sz w:val="28"/>
          <w:szCs w:val="28"/>
          <w:vertAlign w:val="superscript"/>
        </w:rPr>
        <w:t>th</w:t>
      </w:r>
      <w:r>
        <w:rPr>
          <w:rFonts w:ascii="Times New Roman" w:hAnsi="Times New Roman" w:cs="Times New Roman"/>
          <w:sz w:val="28"/>
          <w:szCs w:val="28"/>
        </w:rPr>
        <w:t>, 6:30 p.m. Webinar regarding Community Housing Partners’ proposed redevelopment of the former Land Rover dealership at 2712 Duke Street.  To register for this webinar, go to:</w:t>
      </w:r>
      <w:r w:rsidR="00C21433">
        <w:rPr>
          <w:rFonts w:ascii="Times New Roman" w:hAnsi="Times New Roman" w:cs="Times New Roman"/>
          <w:sz w:val="28"/>
          <w:szCs w:val="28"/>
        </w:rPr>
        <w:t xml:space="preserve"> </w:t>
      </w:r>
      <w:r w:rsidR="00C21433" w:rsidRPr="00C21433">
        <w:rPr>
          <w:rFonts w:ascii="Times New Roman" w:eastAsia="Times New Roman" w:hAnsi="Times New Roman" w:cs="Times New Roman"/>
          <w:sz w:val="24"/>
          <w:szCs w:val="24"/>
        </w:rPr>
        <w:br/>
      </w:r>
      <w:r w:rsidR="00C21433" w:rsidRPr="00C21433">
        <w:rPr>
          <w:rFonts w:ascii="Calibri" w:eastAsia="Times New Roman" w:hAnsi="Calibri" w:cs="Calibri"/>
          <w:color w:val="0000FF"/>
          <w:u w:val="single"/>
        </w:rPr>
        <w:t>https://thelandlawyers.zoom.us/webinar/register/WN_LH-oVNlhQQ6B2KGRXzOKLQ</w:t>
      </w:r>
    </w:p>
    <w:p w14:paraId="15A8E595" w14:textId="35AA247E" w:rsidR="00F4406C" w:rsidRDefault="00F4406C" w:rsidP="00441ECC">
      <w:pPr>
        <w:spacing w:after="0"/>
        <w:rPr>
          <w:rFonts w:ascii="Times New Roman" w:hAnsi="Times New Roman" w:cs="Times New Roman"/>
          <w:sz w:val="28"/>
          <w:szCs w:val="28"/>
        </w:rPr>
      </w:pPr>
    </w:p>
    <w:p w14:paraId="4421A900" w14:textId="38FC71AF" w:rsidR="004A090F" w:rsidRDefault="00FC0E85" w:rsidP="00441ECC">
      <w:pPr>
        <w:spacing w:after="0"/>
        <w:rPr>
          <w:rFonts w:ascii="Times New Roman" w:hAnsi="Times New Roman" w:cs="Times New Roman"/>
          <w:sz w:val="28"/>
          <w:szCs w:val="28"/>
        </w:rPr>
      </w:pPr>
      <w:r w:rsidRPr="00FC0E85">
        <w:rPr>
          <w:rFonts w:ascii="Times New Roman" w:hAnsi="Times New Roman" w:cs="Times New Roman"/>
          <w:b/>
          <w:bCs/>
          <w:sz w:val="28"/>
          <w:szCs w:val="28"/>
        </w:rPr>
        <w:t>Thursday, September 15</w:t>
      </w:r>
      <w:r w:rsidRPr="00FC0E85">
        <w:rPr>
          <w:rFonts w:ascii="Times New Roman" w:hAnsi="Times New Roman" w:cs="Times New Roman"/>
          <w:b/>
          <w:bCs/>
          <w:sz w:val="28"/>
          <w:szCs w:val="28"/>
          <w:vertAlign w:val="superscript"/>
        </w:rPr>
        <w:t>th</w:t>
      </w:r>
      <w:r w:rsidRPr="00FC0E85">
        <w:rPr>
          <w:rFonts w:ascii="Times New Roman" w:hAnsi="Times New Roman" w:cs="Times New Roman"/>
          <w:b/>
          <w:bCs/>
          <w:sz w:val="28"/>
          <w:szCs w:val="28"/>
        </w:rPr>
        <w:t>,</w:t>
      </w:r>
      <w:r>
        <w:rPr>
          <w:rFonts w:ascii="Times New Roman" w:hAnsi="Times New Roman" w:cs="Times New Roman"/>
          <w:sz w:val="28"/>
          <w:szCs w:val="28"/>
        </w:rPr>
        <w:t xml:space="preserve"> </w:t>
      </w:r>
      <w:r w:rsidR="00F4406C">
        <w:rPr>
          <w:rFonts w:ascii="Times New Roman" w:hAnsi="Times New Roman" w:cs="Times New Roman"/>
          <w:sz w:val="28"/>
          <w:szCs w:val="28"/>
        </w:rPr>
        <w:t>6:3</w:t>
      </w:r>
      <w:r>
        <w:rPr>
          <w:rFonts w:ascii="Times New Roman" w:hAnsi="Times New Roman" w:cs="Times New Roman"/>
          <w:sz w:val="28"/>
          <w:szCs w:val="28"/>
        </w:rPr>
        <w:t>0 p.m.</w:t>
      </w:r>
      <w:r w:rsidR="004A090F">
        <w:rPr>
          <w:rFonts w:ascii="Times New Roman" w:hAnsi="Times New Roman" w:cs="Times New Roman"/>
          <w:sz w:val="28"/>
          <w:szCs w:val="28"/>
        </w:rPr>
        <w:t xml:space="preserve"> </w:t>
      </w:r>
      <w:r>
        <w:rPr>
          <w:rFonts w:ascii="Times New Roman" w:hAnsi="Times New Roman" w:cs="Times New Roman"/>
          <w:sz w:val="28"/>
          <w:szCs w:val="28"/>
        </w:rPr>
        <w:t>Duke Street Transitway Meeting.</w:t>
      </w:r>
      <w:r w:rsidR="00F4406C">
        <w:rPr>
          <w:rFonts w:ascii="Times New Roman" w:hAnsi="Times New Roman" w:cs="Times New Roman"/>
          <w:sz w:val="28"/>
          <w:szCs w:val="28"/>
        </w:rPr>
        <w:t xml:space="preserve"> In person at Alexandria Police Department, </w:t>
      </w:r>
      <w:proofErr w:type="gramStart"/>
      <w:r w:rsidR="00F4406C">
        <w:rPr>
          <w:rFonts w:ascii="Times New Roman" w:hAnsi="Times New Roman" w:cs="Times New Roman"/>
          <w:sz w:val="28"/>
          <w:szCs w:val="28"/>
        </w:rPr>
        <w:t>3600 Wheeler</w:t>
      </w:r>
      <w:proofErr w:type="gramEnd"/>
      <w:r w:rsidR="00F4406C">
        <w:rPr>
          <w:rFonts w:ascii="Times New Roman" w:hAnsi="Times New Roman" w:cs="Times New Roman"/>
          <w:sz w:val="28"/>
          <w:szCs w:val="28"/>
        </w:rPr>
        <w:t xml:space="preserve"> Drive or virtually via webinar.  To register for </w:t>
      </w:r>
      <w:proofErr w:type="gramStart"/>
      <w:r w:rsidR="00F4406C">
        <w:rPr>
          <w:rFonts w:ascii="Times New Roman" w:hAnsi="Times New Roman" w:cs="Times New Roman"/>
          <w:sz w:val="28"/>
          <w:szCs w:val="28"/>
        </w:rPr>
        <w:t>webinar</w:t>
      </w:r>
      <w:proofErr w:type="gramEnd"/>
      <w:r w:rsidR="00F4406C">
        <w:rPr>
          <w:rFonts w:ascii="Times New Roman" w:hAnsi="Times New Roman" w:cs="Times New Roman"/>
          <w:sz w:val="28"/>
          <w:szCs w:val="28"/>
        </w:rPr>
        <w:t xml:space="preserve"> go to: </w:t>
      </w:r>
      <w:hyperlink r:id="rId7" w:history="1">
        <w:r w:rsidR="00F4406C" w:rsidRPr="00083CFE">
          <w:rPr>
            <w:rStyle w:val="Hyperlink"/>
            <w:rFonts w:ascii="Times New Roman" w:hAnsi="Times New Roman" w:cs="Times New Roman"/>
            <w:sz w:val="28"/>
            <w:szCs w:val="28"/>
          </w:rPr>
          <w:t>https://zoom.us/webinar/register/WN_mXAnVFaXSxO1qzc8G0cJWw</w:t>
        </w:r>
      </w:hyperlink>
      <w:r w:rsidR="00F4406C">
        <w:rPr>
          <w:rFonts w:ascii="Times New Roman" w:hAnsi="Times New Roman" w:cs="Times New Roman"/>
          <w:sz w:val="28"/>
          <w:szCs w:val="28"/>
        </w:rPr>
        <w:t xml:space="preserve"> </w:t>
      </w:r>
    </w:p>
    <w:p w14:paraId="76945AF5" w14:textId="34726636" w:rsidR="00580BE8" w:rsidRPr="00580BE8" w:rsidRDefault="00580BE8" w:rsidP="00441ECC">
      <w:pPr>
        <w:spacing w:after="0"/>
        <w:rPr>
          <w:rFonts w:ascii="Times New Roman" w:hAnsi="Times New Roman" w:cs="Times New Roman"/>
          <w:b/>
          <w:bCs/>
          <w:sz w:val="28"/>
          <w:szCs w:val="28"/>
        </w:rPr>
      </w:pPr>
    </w:p>
    <w:p w14:paraId="23C7ED2D" w14:textId="7D14EDC1" w:rsidR="00580BE8" w:rsidRDefault="00580BE8" w:rsidP="00441ECC">
      <w:pPr>
        <w:spacing w:after="0"/>
        <w:rPr>
          <w:rFonts w:ascii="Times New Roman" w:hAnsi="Times New Roman" w:cs="Times New Roman"/>
          <w:sz w:val="28"/>
          <w:szCs w:val="28"/>
        </w:rPr>
      </w:pPr>
      <w:r w:rsidRPr="00580BE8">
        <w:rPr>
          <w:rFonts w:ascii="Times New Roman" w:hAnsi="Times New Roman" w:cs="Times New Roman"/>
          <w:b/>
          <w:bCs/>
          <w:sz w:val="28"/>
          <w:szCs w:val="28"/>
        </w:rPr>
        <w:t>Saturday, September 17</w:t>
      </w:r>
      <w:r w:rsidRPr="00580BE8">
        <w:rPr>
          <w:rFonts w:ascii="Times New Roman" w:hAnsi="Times New Roman" w:cs="Times New Roman"/>
          <w:b/>
          <w:bCs/>
          <w:sz w:val="28"/>
          <w:szCs w:val="28"/>
          <w:vertAlign w:val="superscript"/>
        </w:rPr>
        <w:t>th</w:t>
      </w:r>
      <w:r w:rsidR="00053787">
        <w:rPr>
          <w:rFonts w:ascii="Times New Roman" w:hAnsi="Times New Roman" w:cs="Times New Roman"/>
          <w:b/>
          <w:bCs/>
          <w:sz w:val="28"/>
          <w:szCs w:val="28"/>
        </w:rPr>
        <w:t xml:space="preserve">, </w:t>
      </w:r>
      <w:r>
        <w:rPr>
          <w:rFonts w:ascii="Times New Roman" w:hAnsi="Times New Roman" w:cs="Times New Roman"/>
          <w:sz w:val="28"/>
          <w:szCs w:val="28"/>
        </w:rPr>
        <w:t>10 a.m. – 4 p.m. Civil War Artillery Day at Ft. Ward Park. There will be canons fired during this event.</w:t>
      </w:r>
    </w:p>
    <w:p w14:paraId="26F21281" w14:textId="74D2130E" w:rsidR="00C05C05" w:rsidRDefault="00C05C05" w:rsidP="00441ECC">
      <w:pPr>
        <w:spacing w:after="0"/>
        <w:rPr>
          <w:rFonts w:ascii="Times New Roman" w:hAnsi="Times New Roman" w:cs="Times New Roman"/>
          <w:sz w:val="28"/>
          <w:szCs w:val="28"/>
        </w:rPr>
      </w:pPr>
      <w:r w:rsidRPr="00C05C05">
        <w:rPr>
          <w:rFonts w:ascii="Times New Roman" w:hAnsi="Times New Roman" w:cs="Times New Roman"/>
          <w:b/>
          <w:bCs/>
          <w:sz w:val="28"/>
          <w:szCs w:val="28"/>
        </w:rPr>
        <w:lastRenderedPageBreak/>
        <w:t>Saturday, September 17</w:t>
      </w:r>
      <w:r w:rsidRPr="00C05C05">
        <w:rPr>
          <w:rFonts w:ascii="Times New Roman" w:hAnsi="Times New Roman" w:cs="Times New Roman"/>
          <w:b/>
          <w:bCs/>
          <w:sz w:val="28"/>
          <w:szCs w:val="28"/>
          <w:vertAlign w:val="superscript"/>
        </w:rPr>
        <w:t>th</w:t>
      </w:r>
      <w:r>
        <w:rPr>
          <w:rFonts w:ascii="Times New Roman" w:hAnsi="Times New Roman" w:cs="Times New Roman"/>
          <w:sz w:val="28"/>
          <w:szCs w:val="28"/>
        </w:rPr>
        <w:t>, 9:30 a.m. City Council Public Hearing at City Hall where the appeal for the removal of 9 parking places along Polk Avenue to build a sidewalk will be heard and voted upon by City Council. Docket and materials not yet posted.</w:t>
      </w:r>
    </w:p>
    <w:p w14:paraId="43D5E998" w14:textId="006F46A9" w:rsidR="00580BE8" w:rsidRDefault="00580BE8" w:rsidP="00441ECC">
      <w:pPr>
        <w:spacing w:after="0"/>
        <w:rPr>
          <w:rFonts w:ascii="Times New Roman" w:hAnsi="Times New Roman" w:cs="Times New Roman"/>
          <w:sz w:val="28"/>
          <w:szCs w:val="28"/>
        </w:rPr>
      </w:pPr>
    </w:p>
    <w:p w14:paraId="47F67E16" w14:textId="38DC2E2E" w:rsidR="00580BE8" w:rsidRDefault="00580BE8" w:rsidP="00441ECC">
      <w:pPr>
        <w:spacing w:after="0"/>
        <w:rPr>
          <w:rFonts w:ascii="Times New Roman" w:hAnsi="Times New Roman" w:cs="Times New Roman"/>
          <w:sz w:val="28"/>
          <w:szCs w:val="28"/>
        </w:rPr>
      </w:pPr>
      <w:r w:rsidRPr="00580BE8">
        <w:rPr>
          <w:rFonts w:ascii="Times New Roman" w:hAnsi="Times New Roman" w:cs="Times New Roman"/>
          <w:b/>
          <w:bCs/>
          <w:sz w:val="28"/>
          <w:szCs w:val="28"/>
        </w:rPr>
        <w:t>Saturday, September 24</w:t>
      </w:r>
      <w:r w:rsidRPr="00580BE8">
        <w:rPr>
          <w:rFonts w:ascii="Times New Roman" w:hAnsi="Times New Roman" w:cs="Times New Roman"/>
          <w:b/>
          <w:bCs/>
          <w:sz w:val="28"/>
          <w:szCs w:val="28"/>
          <w:vertAlign w:val="superscript"/>
        </w:rPr>
        <w:t>th</w:t>
      </w:r>
      <w:r w:rsidRPr="00580BE8">
        <w:rPr>
          <w:rFonts w:ascii="Times New Roman" w:hAnsi="Times New Roman" w:cs="Times New Roman"/>
          <w:b/>
          <w:bCs/>
          <w:sz w:val="28"/>
          <w:szCs w:val="28"/>
        </w:rPr>
        <w:t xml:space="preserve">, </w:t>
      </w:r>
      <w:r w:rsidR="00604F8E">
        <w:rPr>
          <w:rFonts w:ascii="Times New Roman" w:hAnsi="Times New Roman" w:cs="Times New Roman"/>
          <w:sz w:val="28"/>
          <w:szCs w:val="28"/>
        </w:rPr>
        <w:t>4</w:t>
      </w:r>
      <w:r>
        <w:rPr>
          <w:rFonts w:ascii="Times New Roman" w:hAnsi="Times New Roman" w:cs="Times New Roman"/>
          <w:sz w:val="28"/>
          <w:szCs w:val="28"/>
        </w:rPr>
        <w:t>:00 p.m. Market Square. The Alexandria Community Remembrance Project will host a</w:t>
      </w:r>
      <w:r w:rsidR="00EC401E">
        <w:rPr>
          <w:rFonts w:ascii="Times New Roman" w:hAnsi="Times New Roman" w:cs="Times New Roman"/>
          <w:sz w:val="28"/>
          <w:szCs w:val="28"/>
        </w:rPr>
        <w:t xml:space="preserve"> Soil Collection Ceremony as part of the city’s initiative to help understand our history of racial terror hate crimes. Soil</w:t>
      </w:r>
      <w:r w:rsidR="004C31DA">
        <w:rPr>
          <w:rFonts w:ascii="Times New Roman" w:hAnsi="Times New Roman" w:cs="Times New Roman"/>
          <w:sz w:val="28"/>
          <w:szCs w:val="28"/>
        </w:rPr>
        <w:t xml:space="preserve"> from the sites of Alexandria’s two </w:t>
      </w:r>
      <w:proofErr w:type="spellStart"/>
      <w:r w:rsidR="004C31DA">
        <w:rPr>
          <w:rFonts w:ascii="Times New Roman" w:hAnsi="Times New Roman" w:cs="Times New Roman"/>
          <w:sz w:val="28"/>
          <w:szCs w:val="28"/>
        </w:rPr>
        <w:t>lynching</w:t>
      </w:r>
      <w:r w:rsidR="006E622E">
        <w:rPr>
          <w:rFonts w:ascii="Times New Roman" w:hAnsi="Times New Roman" w:cs="Times New Roman"/>
          <w:sz w:val="28"/>
          <w:szCs w:val="28"/>
        </w:rPr>
        <w:t>s</w:t>
      </w:r>
      <w:proofErr w:type="spellEnd"/>
      <w:r w:rsidR="004C31DA">
        <w:rPr>
          <w:rFonts w:ascii="Times New Roman" w:hAnsi="Times New Roman" w:cs="Times New Roman"/>
          <w:sz w:val="28"/>
          <w:szCs w:val="28"/>
        </w:rPr>
        <w:t xml:space="preserve"> </w:t>
      </w:r>
      <w:r w:rsidR="00EC401E">
        <w:rPr>
          <w:rFonts w:ascii="Times New Roman" w:hAnsi="Times New Roman" w:cs="Times New Roman"/>
          <w:sz w:val="28"/>
          <w:szCs w:val="28"/>
        </w:rPr>
        <w:t>will be added to special jars</w:t>
      </w:r>
      <w:r w:rsidR="004C31DA">
        <w:rPr>
          <w:rFonts w:ascii="Times New Roman" w:hAnsi="Times New Roman" w:cs="Times New Roman"/>
          <w:sz w:val="28"/>
          <w:szCs w:val="28"/>
        </w:rPr>
        <w:t xml:space="preserve"> provided by the Equal Justice Initiative bearing the names of our victims, Benjamin Thomas and Joseph McCoy</w:t>
      </w:r>
      <w:r w:rsidR="00604F8E">
        <w:rPr>
          <w:rFonts w:ascii="Times New Roman" w:hAnsi="Times New Roman" w:cs="Times New Roman"/>
          <w:sz w:val="28"/>
          <w:szCs w:val="28"/>
        </w:rPr>
        <w:t>. These jars will be taken on the city’s trip to Montgomery, AL in October to be placed at the Equal Justice Institute, and the city will receive our two memorial markers</w:t>
      </w:r>
      <w:r w:rsidR="001B6593">
        <w:rPr>
          <w:rFonts w:ascii="Times New Roman" w:hAnsi="Times New Roman" w:cs="Times New Roman"/>
          <w:sz w:val="28"/>
          <w:szCs w:val="28"/>
        </w:rPr>
        <w:t xml:space="preserve"> from the EJI.</w:t>
      </w:r>
    </w:p>
    <w:p w14:paraId="1EDB090F" w14:textId="53F7384C" w:rsidR="001B6593" w:rsidRDefault="001B6593" w:rsidP="00441ECC">
      <w:pPr>
        <w:spacing w:after="0"/>
        <w:rPr>
          <w:rFonts w:ascii="Times New Roman" w:hAnsi="Times New Roman" w:cs="Times New Roman"/>
          <w:sz w:val="28"/>
          <w:szCs w:val="28"/>
        </w:rPr>
      </w:pPr>
    </w:p>
    <w:p w14:paraId="4E37B01F" w14:textId="5B46C559" w:rsidR="001B6593" w:rsidRDefault="001B6593" w:rsidP="00441ECC">
      <w:pPr>
        <w:spacing w:after="0"/>
        <w:rPr>
          <w:rFonts w:ascii="Times New Roman" w:hAnsi="Times New Roman" w:cs="Times New Roman"/>
          <w:sz w:val="28"/>
          <w:szCs w:val="28"/>
        </w:rPr>
      </w:pPr>
      <w:r w:rsidRPr="001B6593">
        <w:rPr>
          <w:rFonts w:ascii="Times New Roman" w:hAnsi="Times New Roman" w:cs="Times New Roman"/>
          <w:b/>
          <w:bCs/>
          <w:sz w:val="28"/>
          <w:szCs w:val="28"/>
        </w:rPr>
        <w:t>Monday, September 26</w:t>
      </w:r>
      <w:r w:rsidRPr="001B6593">
        <w:rPr>
          <w:rFonts w:ascii="Times New Roman" w:hAnsi="Times New Roman" w:cs="Times New Roman"/>
          <w:b/>
          <w:bCs/>
          <w:sz w:val="28"/>
          <w:szCs w:val="28"/>
          <w:vertAlign w:val="superscript"/>
        </w:rPr>
        <w:t>th</w:t>
      </w:r>
      <w:r w:rsidRPr="001B6593">
        <w:rPr>
          <w:rFonts w:ascii="Times New Roman" w:hAnsi="Times New Roman" w:cs="Times New Roman"/>
          <w:b/>
          <w:bCs/>
          <w:sz w:val="28"/>
          <w:szCs w:val="28"/>
        </w:rPr>
        <w:t xml:space="preserve">, </w:t>
      </w:r>
      <w:r w:rsidRPr="001B6593">
        <w:rPr>
          <w:rFonts w:ascii="Times New Roman" w:hAnsi="Times New Roman" w:cs="Times New Roman"/>
          <w:sz w:val="28"/>
          <w:szCs w:val="28"/>
        </w:rPr>
        <w:t>7;00 p.m.</w:t>
      </w:r>
      <w:r>
        <w:rPr>
          <w:rFonts w:ascii="Times New Roman" w:hAnsi="Times New Roman" w:cs="Times New Roman"/>
          <w:sz w:val="28"/>
          <w:szCs w:val="28"/>
        </w:rPr>
        <w:t xml:space="preserve"> Traffic and Parking Board meeting where the placement of speed cameras in 5 school zones will be discussed.</w:t>
      </w:r>
    </w:p>
    <w:p w14:paraId="450DBD6D" w14:textId="3B28CD20" w:rsidR="00C21433" w:rsidRDefault="00C21433" w:rsidP="00441ECC">
      <w:pPr>
        <w:spacing w:after="0"/>
        <w:rPr>
          <w:rFonts w:ascii="Times New Roman" w:hAnsi="Times New Roman" w:cs="Times New Roman"/>
          <w:sz w:val="28"/>
          <w:szCs w:val="28"/>
        </w:rPr>
      </w:pPr>
    </w:p>
    <w:p w14:paraId="275205E4" w14:textId="3EB39AD8" w:rsidR="00C21433" w:rsidRDefault="00C21433" w:rsidP="00441ECC">
      <w:pPr>
        <w:spacing w:after="0"/>
        <w:rPr>
          <w:rFonts w:ascii="Times New Roman" w:hAnsi="Times New Roman" w:cs="Times New Roman"/>
          <w:sz w:val="28"/>
          <w:szCs w:val="28"/>
        </w:rPr>
      </w:pPr>
      <w:r w:rsidRPr="00C21433">
        <w:rPr>
          <w:rFonts w:ascii="Times New Roman" w:hAnsi="Times New Roman" w:cs="Times New Roman"/>
          <w:b/>
          <w:bCs/>
          <w:sz w:val="28"/>
          <w:szCs w:val="28"/>
        </w:rPr>
        <w:t>Wednesday, September 28</w:t>
      </w:r>
      <w:r w:rsidRPr="00C21433">
        <w:rPr>
          <w:rFonts w:ascii="Times New Roman" w:hAnsi="Times New Roman" w:cs="Times New Roman"/>
          <w:b/>
          <w:bCs/>
          <w:sz w:val="28"/>
          <w:szCs w:val="28"/>
          <w:vertAlign w:val="superscript"/>
        </w:rPr>
        <w:t>th</w:t>
      </w:r>
      <w:r>
        <w:rPr>
          <w:rFonts w:ascii="Times New Roman" w:hAnsi="Times New Roman" w:cs="Times New Roman"/>
          <w:sz w:val="28"/>
          <w:szCs w:val="28"/>
        </w:rPr>
        <w:t xml:space="preserve">, 10:00 a.m. Grand opening celebration for the </w:t>
      </w:r>
      <w:proofErr w:type="spellStart"/>
      <w:r>
        <w:rPr>
          <w:rFonts w:ascii="Times New Roman" w:hAnsi="Times New Roman" w:cs="Times New Roman"/>
          <w:sz w:val="28"/>
          <w:szCs w:val="28"/>
        </w:rPr>
        <w:t>Waypointe</w:t>
      </w:r>
      <w:proofErr w:type="spellEnd"/>
      <w:r>
        <w:rPr>
          <w:rFonts w:ascii="Times New Roman" w:hAnsi="Times New Roman" w:cs="Times New Roman"/>
          <w:sz w:val="28"/>
          <w:szCs w:val="28"/>
        </w:rPr>
        <w:t xml:space="preserve"> housing project at 2451 </w:t>
      </w:r>
      <w:proofErr w:type="spellStart"/>
      <w:r>
        <w:rPr>
          <w:rFonts w:ascii="Times New Roman" w:hAnsi="Times New Roman" w:cs="Times New Roman"/>
          <w:sz w:val="28"/>
          <w:szCs w:val="28"/>
        </w:rPr>
        <w:t>Menokin</w:t>
      </w:r>
      <w:proofErr w:type="spellEnd"/>
      <w:r>
        <w:rPr>
          <w:rFonts w:ascii="Times New Roman" w:hAnsi="Times New Roman" w:cs="Times New Roman"/>
          <w:sz w:val="28"/>
          <w:szCs w:val="28"/>
        </w:rPr>
        <w:t xml:space="preserve"> Drive.</w:t>
      </w:r>
    </w:p>
    <w:p w14:paraId="42A62052" w14:textId="7A32CC2B" w:rsidR="001B6593" w:rsidRDefault="001B6593" w:rsidP="00441ECC">
      <w:pPr>
        <w:spacing w:after="0"/>
        <w:rPr>
          <w:rFonts w:ascii="Times New Roman" w:hAnsi="Times New Roman" w:cs="Times New Roman"/>
          <w:sz w:val="28"/>
          <w:szCs w:val="28"/>
        </w:rPr>
      </w:pPr>
    </w:p>
    <w:p w14:paraId="09CF7A6C" w14:textId="5B9D8D8D" w:rsidR="001B6593" w:rsidRDefault="001B6593" w:rsidP="00441ECC">
      <w:pPr>
        <w:spacing w:after="0"/>
        <w:rPr>
          <w:rFonts w:ascii="Times New Roman" w:hAnsi="Times New Roman" w:cs="Times New Roman"/>
          <w:sz w:val="28"/>
          <w:szCs w:val="28"/>
        </w:rPr>
      </w:pPr>
      <w:r w:rsidRPr="001B6593">
        <w:rPr>
          <w:rFonts w:ascii="Times New Roman" w:hAnsi="Times New Roman" w:cs="Times New Roman"/>
          <w:b/>
          <w:bCs/>
          <w:sz w:val="28"/>
          <w:szCs w:val="28"/>
        </w:rPr>
        <w:t>Thursday, October 6</w:t>
      </w:r>
      <w:r w:rsidRPr="001B6593">
        <w:rPr>
          <w:rFonts w:ascii="Times New Roman" w:hAnsi="Times New Roman" w:cs="Times New Roman"/>
          <w:b/>
          <w:bCs/>
          <w:sz w:val="28"/>
          <w:szCs w:val="28"/>
          <w:vertAlign w:val="superscript"/>
        </w:rPr>
        <w:t>th</w:t>
      </w:r>
      <w:r>
        <w:rPr>
          <w:rFonts w:ascii="Times New Roman" w:hAnsi="Times New Roman" w:cs="Times New Roman"/>
          <w:b/>
          <w:bCs/>
          <w:sz w:val="28"/>
          <w:szCs w:val="28"/>
        </w:rPr>
        <w:t>,</w:t>
      </w:r>
      <w:r w:rsidR="0064237D">
        <w:rPr>
          <w:rFonts w:ascii="Times New Roman" w:hAnsi="Times New Roman" w:cs="Times New Roman"/>
          <w:b/>
          <w:bCs/>
          <w:sz w:val="28"/>
          <w:szCs w:val="28"/>
        </w:rPr>
        <w:t xml:space="preserve"> </w:t>
      </w:r>
      <w:r w:rsidR="0064237D">
        <w:rPr>
          <w:rFonts w:ascii="Times New Roman" w:hAnsi="Times New Roman" w:cs="Times New Roman"/>
          <w:sz w:val="28"/>
          <w:szCs w:val="28"/>
        </w:rPr>
        <w:t>7:00 p.m. Alexandria Planning Commission meeting. The lighting of 5 athletic fields, including Hammond Middle School, will be on the docket.</w:t>
      </w:r>
    </w:p>
    <w:p w14:paraId="1BA21BC9" w14:textId="3510BD5F" w:rsidR="0064237D" w:rsidRDefault="0064237D" w:rsidP="00441ECC">
      <w:pPr>
        <w:spacing w:after="0"/>
        <w:rPr>
          <w:rFonts w:ascii="Times New Roman" w:hAnsi="Times New Roman" w:cs="Times New Roman"/>
          <w:sz w:val="28"/>
          <w:szCs w:val="28"/>
        </w:rPr>
      </w:pPr>
    </w:p>
    <w:p w14:paraId="5E3DA6B3" w14:textId="0001AEDA" w:rsidR="0064237D" w:rsidRPr="0064237D" w:rsidRDefault="0064237D" w:rsidP="00441ECC">
      <w:pPr>
        <w:spacing w:after="0"/>
        <w:rPr>
          <w:rFonts w:ascii="Times New Roman" w:hAnsi="Times New Roman" w:cs="Times New Roman"/>
          <w:sz w:val="28"/>
          <w:szCs w:val="28"/>
        </w:rPr>
      </w:pPr>
      <w:r w:rsidRPr="0064237D">
        <w:rPr>
          <w:rFonts w:ascii="Times New Roman" w:hAnsi="Times New Roman" w:cs="Times New Roman"/>
          <w:b/>
          <w:bCs/>
          <w:sz w:val="28"/>
          <w:szCs w:val="28"/>
        </w:rPr>
        <w:t>Thursday, October 13</w:t>
      </w:r>
      <w:r w:rsidRPr="0064237D">
        <w:rPr>
          <w:rFonts w:ascii="Times New Roman" w:hAnsi="Times New Roman" w:cs="Times New Roman"/>
          <w:b/>
          <w:bCs/>
          <w:sz w:val="28"/>
          <w:szCs w:val="28"/>
          <w:vertAlign w:val="superscript"/>
        </w:rPr>
        <w:t>th</w:t>
      </w:r>
      <w:r w:rsidRPr="0064237D">
        <w:rPr>
          <w:rFonts w:ascii="Times New Roman" w:hAnsi="Times New Roman" w:cs="Times New Roman"/>
          <w:b/>
          <w:bCs/>
          <w:sz w:val="28"/>
          <w:szCs w:val="28"/>
        </w:rPr>
        <w:t>,</w:t>
      </w:r>
      <w:r>
        <w:rPr>
          <w:rFonts w:ascii="Times New Roman" w:hAnsi="Times New Roman" w:cs="Times New Roman"/>
          <w:sz w:val="28"/>
          <w:szCs w:val="28"/>
        </w:rPr>
        <w:t xml:space="preserve"> 7:00 p.m. SHA Board Meeting with Jeff </w:t>
      </w:r>
      <w:proofErr w:type="spellStart"/>
      <w:r>
        <w:rPr>
          <w:rFonts w:ascii="Times New Roman" w:hAnsi="Times New Roman" w:cs="Times New Roman"/>
          <w:sz w:val="28"/>
          <w:szCs w:val="28"/>
        </w:rPr>
        <w:t>Farner</w:t>
      </w:r>
      <w:proofErr w:type="spellEnd"/>
      <w:r>
        <w:rPr>
          <w:rFonts w:ascii="Times New Roman" w:hAnsi="Times New Roman" w:cs="Times New Roman"/>
          <w:sz w:val="28"/>
          <w:szCs w:val="28"/>
        </w:rPr>
        <w:t>, Office of Planning and Zoning, will discuss the new Alexandria West Plan process.</w:t>
      </w:r>
    </w:p>
    <w:p w14:paraId="5C93D7FA" w14:textId="77777777" w:rsidR="00441ECC" w:rsidRPr="00580BE8" w:rsidRDefault="00441ECC" w:rsidP="00441ECC">
      <w:pPr>
        <w:spacing w:after="0"/>
        <w:rPr>
          <w:rFonts w:ascii="Times New Roman" w:hAnsi="Times New Roman" w:cs="Times New Roman"/>
          <w:b/>
          <w:bCs/>
          <w:sz w:val="28"/>
          <w:szCs w:val="28"/>
        </w:rPr>
      </w:pPr>
    </w:p>
    <w:p w14:paraId="76D09777" w14:textId="77777777" w:rsidR="00441ECC" w:rsidRPr="00695F77" w:rsidRDefault="00441ECC" w:rsidP="00441ECC">
      <w:pPr>
        <w:spacing w:after="0" w:line="240" w:lineRule="auto"/>
        <w:rPr>
          <w:rFonts w:ascii="Times New Roman" w:eastAsia="Times New Roman" w:hAnsi="Times New Roman" w:cs="Times New Roman"/>
          <w:color w:val="333333"/>
          <w:sz w:val="28"/>
          <w:szCs w:val="28"/>
          <w:shd w:val="clear" w:color="auto" w:fill="FFFFFF"/>
        </w:rPr>
      </w:pPr>
      <w:r w:rsidRPr="00695F77">
        <w:rPr>
          <w:rFonts w:ascii="Times New Roman" w:eastAsia="Times New Roman" w:hAnsi="Times New Roman" w:cs="Times New Roman"/>
          <w:color w:val="333333"/>
          <w:sz w:val="28"/>
          <w:szCs w:val="28"/>
          <w:shd w:val="clear" w:color="auto" w:fill="FFFFFF"/>
        </w:rPr>
        <w:t xml:space="preserve">        </w:t>
      </w:r>
    </w:p>
    <w:p w14:paraId="3B4FA678" w14:textId="77777777" w:rsidR="00441ECC" w:rsidRPr="00695F77" w:rsidRDefault="00441ECC" w:rsidP="00441ECC">
      <w:pPr>
        <w:spacing w:after="0" w:line="240" w:lineRule="auto"/>
        <w:rPr>
          <w:rFonts w:ascii="Times New Roman" w:eastAsia="Times New Roman" w:hAnsi="Times New Roman" w:cs="Times New Roman"/>
          <w:color w:val="333333"/>
          <w:sz w:val="28"/>
          <w:szCs w:val="28"/>
          <w:shd w:val="clear" w:color="auto" w:fill="FFFFFF"/>
        </w:rPr>
      </w:pPr>
    </w:p>
    <w:p w14:paraId="79B21558" w14:textId="77777777" w:rsidR="00441ECC" w:rsidRPr="00695F77" w:rsidRDefault="00441ECC" w:rsidP="00441ECC">
      <w:pPr>
        <w:spacing w:after="0" w:line="240" w:lineRule="auto"/>
        <w:rPr>
          <w:rFonts w:ascii="Times New Roman" w:eastAsia="Times New Roman" w:hAnsi="Times New Roman" w:cs="Times New Roman"/>
          <w:color w:val="333333"/>
          <w:sz w:val="28"/>
          <w:szCs w:val="28"/>
          <w:shd w:val="clear" w:color="auto" w:fill="FFFFFF"/>
        </w:rPr>
      </w:pPr>
    </w:p>
    <w:p w14:paraId="3FE9C34F" w14:textId="77777777" w:rsidR="00441ECC" w:rsidRPr="00984EC4" w:rsidRDefault="00441ECC" w:rsidP="00441ECC">
      <w:pPr>
        <w:spacing w:after="0" w:line="240" w:lineRule="auto"/>
        <w:rPr>
          <w:rFonts w:ascii="Times New Roman" w:eastAsia="Times New Roman" w:hAnsi="Times New Roman" w:cs="Times New Roman"/>
          <w:sz w:val="28"/>
          <w:szCs w:val="28"/>
        </w:rPr>
      </w:pPr>
    </w:p>
    <w:p w14:paraId="1CE06880" w14:textId="77777777" w:rsidR="00FA166D" w:rsidRDefault="00000000"/>
    <w:sectPr w:rsidR="00FA16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ECC"/>
    <w:rsid w:val="00025FA4"/>
    <w:rsid w:val="00053787"/>
    <w:rsid w:val="001B6593"/>
    <w:rsid w:val="003653B1"/>
    <w:rsid w:val="003F2490"/>
    <w:rsid w:val="00441ECC"/>
    <w:rsid w:val="00491449"/>
    <w:rsid w:val="004A090F"/>
    <w:rsid w:val="004A7AB4"/>
    <w:rsid w:val="004C31DA"/>
    <w:rsid w:val="00580BE8"/>
    <w:rsid w:val="005B4039"/>
    <w:rsid w:val="00604F8E"/>
    <w:rsid w:val="0064237D"/>
    <w:rsid w:val="006E622E"/>
    <w:rsid w:val="007B65D9"/>
    <w:rsid w:val="009F2D06"/>
    <w:rsid w:val="00A1039D"/>
    <w:rsid w:val="00C05C05"/>
    <w:rsid w:val="00C21433"/>
    <w:rsid w:val="00D51178"/>
    <w:rsid w:val="00EC401E"/>
    <w:rsid w:val="00ED197E"/>
    <w:rsid w:val="00F4406C"/>
    <w:rsid w:val="00FC0E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4CD0EF9"/>
  <w15:chartTrackingRefBased/>
  <w15:docId w15:val="{B34BC06A-209C-2348-B761-112BB0664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ECC"/>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41ECC"/>
    <w:rPr>
      <w:color w:val="0000FF"/>
      <w:u w:val="single"/>
    </w:rPr>
  </w:style>
  <w:style w:type="character" w:styleId="UnresolvedMention">
    <w:name w:val="Unresolved Mention"/>
    <w:basedOn w:val="DefaultParagraphFont"/>
    <w:uiPriority w:val="99"/>
    <w:semiHidden/>
    <w:unhideWhenUsed/>
    <w:rsid w:val="00025F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268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zoom.us/webinar/register/WN_mXAnVFaXSxO1qzc8G0cJWw"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pp.smartsheet.com/b/form/5f3aac1c22374a3eb668a46752066f75" TargetMode="External"/><Relationship Id="rId5" Type="http://schemas.openxmlformats.org/officeDocument/2006/relationships/hyperlink" Target="https://us02web.zoom.us/j/89272435966?pwd=NTlYLy9TNUJ2L1NQeHUyaVVtOXN0QT09" TargetMode="External"/><Relationship Id="rId4" Type="http://schemas.openxmlformats.org/officeDocument/2006/relationships/hyperlink" Target="https://www.research.net/r/AlexandriaVA-UnitKingPilot"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3</Pages>
  <Words>630</Words>
  <Characters>3596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8</cp:revision>
  <dcterms:created xsi:type="dcterms:W3CDTF">2022-09-02T20:38:00Z</dcterms:created>
  <dcterms:modified xsi:type="dcterms:W3CDTF">2022-09-05T20:49:00Z</dcterms:modified>
</cp:coreProperties>
</file>